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E4DF" w14:textId="77777777" w:rsidR="007E4653" w:rsidRDefault="003C619D">
      <w:pPr>
        <w:jc w:val="center"/>
        <w:rPr>
          <w:b/>
        </w:rPr>
      </w:pPr>
      <w:bookmarkStart w:id="0" w:name="_GoBack"/>
      <w:bookmarkEnd w:id="0"/>
      <w:r>
        <w:rPr>
          <w:b/>
        </w:rPr>
        <w:t>Rubrics for ABET Student Outcome</w:t>
      </w:r>
    </w:p>
    <w:p w14:paraId="29B427B0" w14:textId="77777777" w:rsidR="007E4653" w:rsidRDefault="003C619D">
      <w:pPr>
        <w:jc w:val="center"/>
        <w:rPr>
          <w:b/>
        </w:rPr>
      </w:pPr>
      <w:r>
        <w:rPr>
          <w:b/>
        </w:rPr>
        <w:t xml:space="preserve">EE or </w:t>
      </w:r>
      <w:proofErr w:type="spellStart"/>
      <w:r>
        <w:rPr>
          <w:b/>
        </w:rPr>
        <w:t>CpE</w:t>
      </w:r>
      <w:proofErr w:type="spellEnd"/>
      <w:r>
        <w:rPr>
          <w:b/>
        </w:rPr>
        <w:t xml:space="preserve"> discipline</w:t>
      </w:r>
    </w:p>
    <w:p w14:paraId="7F635B42" w14:textId="77777777" w:rsidR="007E4653" w:rsidRDefault="007E4653">
      <w:pPr>
        <w:rPr>
          <w:b/>
        </w:rPr>
      </w:pPr>
    </w:p>
    <w:p w14:paraId="21B0E864" w14:textId="77777777" w:rsidR="007E4653" w:rsidRDefault="003C619D">
      <w:pPr>
        <w:numPr>
          <w:ilvl w:val="0"/>
          <w:numId w:val="3"/>
        </w:numPr>
        <w:contextualSpacing/>
        <w:rPr>
          <w:b/>
          <w:color w:val="0070C0"/>
        </w:rPr>
      </w:pPr>
      <w:r>
        <w:rPr>
          <w:b/>
          <w:color w:val="0070C0"/>
        </w:rPr>
        <w:t>an ability to apply knowledge of mathematics, science, and engineering.</w:t>
      </w:r>
    </w:p>
    <w:p w14:paraId="1AD01015" w14:textId="77777777" w:rsidR="007E4653" w:rsidRDefault="007E4653">
      <w:pPr>
        <w:rPr>
          <w:b/>
          <w:color w:val="2E75B5"/>
        </w:rPr>
      </w:pPr>
    </w:p>
    <w:p w14:paraId="3B05C19B" w14:textId="77777777" w:rsidR="007E4653" w:rsidRDefault="003C619D">
      <w:pPr>
        <w:numPr>
          <w:ilvl w:val="0"/>
          <w:numId w:val="1"/>
        </w:numPr>
        <w:contextualSpacing/>
      </w:pPr>
      <w:r>
        <w:rPr>
          <w:b/>
        </w:rPr>
        <w:t>Exceeds Expectations</w:t>
      </w:r>
      <w:r>
        <w:t xml:space="preserve">: Demonstrates </w:t>
      </w:r>
      <w:r>
        <w:rPr>
          <w:b/>
          <w:color w:val="70AD47"/>
        </w:rPr>
        <w:t>excellent</w:t>
      </w:r>
      <w:r>
        <w:rPr>
          <w:color w:val="70AD47"/>
        </w:rPr>
        <w:t xml:space="preserve"> </w:t>
      </w:r>
      <w:r>
        <w:t xml:space="preserve">comprehension of the mathematics, science, and engineering concepts required to solve a problem and applies these concepts </w:t>
      </w:r>
      <w:r>
        <w:rPr>
          <w:b/>
          <w:color w:val="70AD47"/>
        </w:rPr>
        <w:t>almost flawlessly</w:t>
      </w:r>
      <w:r>
        <w:rPr>
          <w:color w:val="70AD47"/>
        </w:rPr>
        <w:t xml:space="preserve"> </w:t>
      </w:r>
      <w:r>
        <w:t xml:space="preserve">to its solution. If asked to do so, the student provides </w:t>
      </w:r>
      <w:r>
        <w:rPr>
          <w:b/>
          <w:color w:val="538135"/>
        </w:rPr>
        <w:t>comprehensive</w:t>
      </w:r>
      <w:r>
        <w:rPr>
          <w:color w:val="538135"/>
        </w:rPr>
        <w:t xml:space="preserve"> </w:t>
      </w:r>
      <w:r>
        <w:t>insight on the advantages and disadvantages of the solution chosen using well established scientific and engineering methodologies.</w:t>
      </w:r>
    </w:p>
    <w:p w14:paraId="66E13830" w14:textId="77777777" w:rsidR="007E4653" w:rsidRDefault="003C619D">
      <w:pPr>
        <w:numPr>
          <w:ilvl w:val="0"/>
          <w:numId w:val="1"/>
        </w:numPr>
        <w:contextualSpacing/>
      </w:pPr>
      <w:r>
        <w:rPr>
          <w:b/>
        </w:rPr>
        <w:t>Meets Expectations</w:t>
      </w:r>
      <w:r>
        <w:t xml:space="preserve">: Demonstrates </w:t>
      </w:r>
      <w:r>
        <w:rPr>
          <w:b/>
          <w:color w:val="FFC000"/>
        </w:rPr>
        <w:t>sufficient</w:t>
      </w:r>
      <w:r>
        <w:rPr>
          <w:color w:val="FFC000"/>
        </w:rPr>
        <w:t xml:space="preserve"> </w:t>
      </w:r>
      <w:r>
        <w:t xml:space="preserve">comprehension of the mathematics, science, and engineering concepts required to </w:t>
      </w:r>
      <w:r>
        <w:t xml:space="preserve">solve a problem and correctly applies </w:t>
      </w:r>
      <w:r>
        <w:rPr>
          <w:b/>
          <w:color w:val="FFC000"/>
        </w:rPr>
        <w:t>most</w:t>
      </w:r>
      <w:r>
        <w:rPr>
          <w:color w:val="FFC000"/>
        </w:rPr>
        <w:t xml:space="preserve"> </w:t>
      </w:r>
      <w:r>
        <w:t xml:space="preserve">of the relevant concepts to its solution. If asked to do so, the student provides </w:t>
      </w:r>
      <w:r>
        <w:rPr>
          <w:b/>
          <w:color w:val="FFC000"/>
        </w:rPr>
        <w:t>sufficient</w:t>
      </w:r>
      <w:r>
        <w:rPr>
          <w:color w:val="FFC000"/>
        </w:rPr>
        <w:t xml:space="preserve"> </w:t>
      </w:r>
      <w:r>
        <w:t>insight on the advantages and disadvantages of the solution chosen using well established scientific and engineering met</w:t>
      </w:r>
      <w:r>
        <w:t>hodologies.</w:t>
      </w:r>
    </w:p>
    <w:p w14:paraId="69358451" w14:textId="77777777" w:rsidR="007E4653" w:rsidRDefault="003C619D">
      <w:pPr>
        <w:numPr>
          <w:ilvl w:val="0"/>
          <w:numId w:val="1"/>
        </w:numPr>
        <w:contextualSpacing/>
      </w:pPr>
      <w:r>
        <w:rPr>
          <w:b/>
        </w:rPr>
        <w:t>Not Meets Expectations</w:t>
      </w:r>
      <w:r>
        <w:t xml:space="preserve">: Serious problems exist, including any or all of the following: 1) Demonstrates </w:t>
      </w:r>
      <w:r>
        <w:rPr>
          <w:b/>
          <w:color w:val="FF0000"/>
        </w:rPr>
        <w:t>poor</w:t>
      </w:r>
      <w:r>
        <w:rPr>
          <w:color w:val="FF0000"/>
        </w:rPr>
        <w:t xml:space="preserve"> </w:t>
      </w:r>
      <w:r>
        <w:t xml:space="preserve">comprehension of the mathematics, science, and engineering concepts required to solve the problem, 2) Uses </w:t>
      </w:r>
      <w:r>
        <w:rPr>
          <w:b/>
          <w:color w:val="FF0000"/>
        </w:rPr>
        <w:t>few</w:t>
      </w:r>
      <w:r>
        <w:rPr>
          <w:color w:val="FF0000"/>
        </w:rPr>
        <w:t xml:space="preserve"> </w:t>
      </w:r>
      <w:r>
        <w:t xml:space="preserve">of the relevant mathematics, science and engineering algorithms and processes required to solve the problem and 3) if asked, provides </w:t>
      </w:r>
      <w:r>
        <w:rPr>
          <w:b/>
          <w:color w:val="FF0000"/>
        </w:rPr>
        <w:t>insufficient</w:t>
      </w:r>
      <w:r>
        <w:rPr>
          <w:color w:val="FFC000"/>
        </w:rPr>
        <w:t xml:space="preserve"> </w:t>
      </w:r>
      <w:r>
        <w:t>insight on the advantages and disadvantages of the solution chosen using well established scientific and engi</w:t>
      </w:r>
      <w:r>
        <w:t>neering methodologies.</w:t>
      </w:r>
    </w:p>
    <w:p w14:paraId="4522136F" w14:textId="77777777" w:rsidR="007E4653" w:rsidRDefault="007E4653">
      <w:pPr>
        <w:ind w:left="720"/>
      </w:pPr>
    </w:p>
    <w:p w14:paraId="47505467" w14:textId="77777777" w:rsidR="007E4653" w:rsidRDefault="003C619D">
      <w:pPr>
        <w:numPr>
          <w:ilvl w:val="0"/>
          <w:numId w:val="3"/>
        </w:numPr>
        <w:contextualSpacing/>
        <w:rPr>
          <w:b/>
          <w:color w:val="0070C0"/>
        </w:rPr>
      </w:pPr>
      <w:r>
        <w:rPr>
          <w:b/>
          <w:color w:val="0070C0"/>
        </w:rPr>
        <w:t>an ability to design and conduct experiments, as well as to analyze and interpret data.</w:t>
      </w:r>
    </w:p>
    <w:p w14:paraId="6FC2CD67" w14:textId="77777777" w:rsidR="007E4653" w:rsidRDefault="007E4653">
      <w:pPr>
        <w:rPr>
          <w:b/>
          <w:color w:val="2E75B5"/>
        </w:rPr>
      </w:pPr>
    </w:p>
    <w:p w14:paraId="1F4EEE64" w14:textId="77777777" w:rsidR="007E4653" w:rsidRDefault="003C619D">
      <w:pPr>
        <w:numPr>
          <w:ilvl w:val="0"/>
          <w:numId w:val="5"/>
        </w:numPr>
        <w:contextualSpacing/>
      </w:pPr>
      <w:r>
        <w:rPr>
          <w:b/>
        </w:rPr>
        <w:t xml:space="preserve">Exceeds Expectations: </w:t>
      </w:r>
      <w:r>
        <w:t xml:space="preserve">Displays </w:t>
      </w:r>
      <w:r>
        <w:rPr>
          <w:b/>
          <w:color w:val="70AD47"/>
        </w:rPr>
        <w:t>comprehensive</w:t>
      </w:r>
      <w:r>
        <w:rPr>
          <w:color w:val="70AD47"/>
        </w:rPr>
        <w:t xml:space="preserve"> </w:t>
      </w:r>
      <w:r>
        <w:t>insight on how to 1) design an experiment, 2) follow an experimental plan, 3) acquire data on appropriate experimental variables, 4) compare experimental data and results to appropriate theoretical models, and 5) explain any differences between the experim</w:t>
      </w:r>
      <w:r>
        <w:t>ental data and the theoretical models.</w:t>
      </w:r>
    </w:p>
    <w:p w14:paraId="321C437A" w14:textId="77777777" w:rsidR="007E4653" w:rsidRDefault="003C619D">
      <w:pPr>
        <w:numPr>
          <w:ilvl w:val="0"/>
          <w:numId w:val="5"/>
        </w:numPr>
        <w:contextualSpacing/>
      </w:pPr>
      <w:r>
        <w:rPr>
          <w:b/>
        </w:rPr>
        <w:t xml:space="preserve">Meets Expectations: </w:t>
      </w:r>
      <w:r>
        <w:t xml:space="preserve">Displays </w:t>
      </w:r>
      <w:r>
        <w:rPr>
          <w:b/>
          <w:color w:val="FFC000"/>
        </w:rPr>
        <w:t>sufficient</w:t>
      </w:r>
      <w:r>
        <w:rPr>
          <w:color w:val="FFC000"/>
        </w:rPr>
        <w:t xml:space="preserve"> </w:t>
      </w:r>
      <w:r>
        <w:t xml:space="preserve">insight into the experimental technique and how to perform it: 1) </w:t>
      </w:r>
      <w:r>
        <w:rPr>
          <w:b/>
          <w:color w:val="FFC000"/>
        </w:rPr>
        <w:t>adequately</w:t>
      </w:r>
      <w:r>
        <w:rPr>
          <w:color w:val="FFC000"/>
        </w:rPr>
        <w:t xml:space="preserve"> </w:t>
      </w:r>
      <w:r>
        <w:t xml:space="preserve">designs an experiment, 2) </w:t>
      </w:r>
      <w:r>
        <w:rPr>
          <w:b/>
          <w:color w:val="FFC000"/>
        </w:rPr>
        <w:t>mostly</w:t>
      </w:r>
      <w:r>
        <w:rPr>
          <w:color w:val="FFC000"/>
        </w:rPr>
        <w:t xml:space="preserve"> </w:t>
      </w:r>
      <w:r>
        <w:t xml:space="preserve">follows an experimental plan, 3) acquires data on </w:t>
      </w:r>
      <w:r>
        <w:rPr>
          <w:b/>
          <w:color w:val="FFC000"/>
        </w:rPr>
        <w:t>most</w:t>
      </w:r>
      <w:r>
        <w:rPr>
          <w:color w:val="FFC000"/>
        </w:rPr>
        <w:t xml:space="preserve"> </w:t>
      </w:r>
      <w:r>
        <w:t xml:space="preserve">of the appropriate experimental variables, 4) compares experimental data and results to </w:t>
      </w:r>
      <w:r>
        <w:rPr>
          <w:b/>
          <w:color w:val="FFC000"/>
        </w:rPr>
        <w:t>most</w:t>
      </w:r>
      <w:r>
        <w:rPr>
          <w:color w:val="FFC000"/>
        </w:rPr>
        <w:t xml:space="preserve"> </w:t>
      </w:r>
      <w:r>
        <w:t xml:space="preserve">of the appropriate theoretical models, and 5) correctly explains </w:t>
      </w:r>
      <w:r>
        <w:rPr>
          <w:b/>
          <w:color w:val="FFC000"/>
        </w:rPr>
        <w:t>most</w:t>
      </w:r>
      <w:r>
        <w:rPr>
          <w:color w:val="FFC000"/>
        </w:rPr>
        <w:t xml:space="preserve"> </w:t>
      </w:r>
      <w:r>
        <w:t>of the differences between the experimental data and the theoretical models.</w:t>
      </w:r>
    </w:p>
    <w:p w14:paraId="01556E4D" w14:textId="77777777" w:rsidR="007E4653" w:rsidRDefault="003C619D">
      <w:pPr>
        <w:numPr>
          <w:ilvl w:val="0"/>
          <w:numId w:val="5"/>
        </w:numPr>
        <w:contextualSpacing/>
      </w:pPr>
      <w:r>
        <w:rPr>
          <w:b/>
        </w:rPr>
        <w:t>Not Meets Expect</w:t>
      </w:r>
      <w:r>
        <w:rPr>
          <w:b/>
        </w:rPr>
        <w:t xml:space="preserve">ations: </w:t>
      </w:r>
      <w:r>
        <w:rPr>
          <w:b/>
          <w:color w:val="FF0000"/>
        </w:rPr>
        <w:t>Serious</w:t>
      </w:r>
      <w:r>
        <w:rPr>
          <w:color w:val="FF0000"/>
        </w:rPr>
        <w:t xml:space="preserve"> </w:t>
      </w:r>
      <w:r>
        <w:t xml:space="preserve">problems exist in the student’s experimental technique including any or all of the following 1) prepares a </w:t>
      </w:r>
      <w:r>
        <w:rPr>
          <w:b/>
          <w:color w:val="FF0000"/>
        </w:rPr>
        <w:t>flawed</w:t>
      </w:r>
      <w:r>
        <w:rPr>
          <w:color w:val="FF0000"/>
        </w:rPr>
        <w:t xml:space="preserve"> </w:t>
      </w:r>
      <w:r>
        <w:t xml:space="preserve">design for the experiment, 2) </w:t>
      </w:r>
      <w:r>
        <w:rPr>
          <w:b/>
          <w:color w:val="FF0000"/>
        </w:rPr>
        <w:t>fails</w:t>
      </w:r>
      <w:r>
        <w:rPr>
          <w:color w:val="FF0000"/>
        </w:rPr>
        <w:t xml:space="preserve"> </w:t>
      </w:r>
      <w:r>
        <w:t xml:space="preserve">to follow the experimental plan, 3) acquires data on </w:t>
      </w:r>
      <w:r>
        <w:rPr>
          <w:b/>
          <w:color w:val="FF0000"/>
        </w:rPr>
        <w:t>few</w:t>
      </w:r>
      <w:r>
        <w:rPr>
          <w:color w:val="FF0000"/>
        </w:rPr>
        <w:t xml:space="preserve"> </w:t>
      </w:r>
      <w:r>
        <w:t xml:space="preserve">of the appropriate experimental variables, 4) provides </w:t>
      </w:r>
      <w:r>
        <w:rPr>
          <w:b/>
          <w:color w:val="FF0000"/>
        </w:rPr>
        <w:t>few</w:t>
      </w:r>
      <w:r>
        <w:rPr>
          <w:color w:val="FF0000"/>
        </w:rPr>
        <w:t xml:space="preserve"> </w:t>
      </w:r>
      <w:r>
        <w:t xml:space="preserve">comparisons between experimental data and results to appropriate theoretical models, and 5) correctly explains </w:t>
      </w:r>
      <w:r>
        <w:rPr>
          <w:b/>
          <w:color w:val="FF0000"/>
        </w:rPr>
        <w:t>few</w:t>
      </w:r>
      <w:r>
        <w:rPr>
          <w:color w:val="FF0000"/>
        </w:rPr>
        <w:t xml:space="preserve"> </w:t>
      </w:r>
      <w:r>
        <w:t>of the differences between the experimental data and the theoretical models.</w:t>
      </w:r>
    </w:p>
    <w:p w14:paraId="45751E52" w14:textId="77777777" w:rsidR="007E4653" w:rsidRDefault="007E4653">
      <w:pPr>
        <w:ind w:left="720"/>
        <w:rPr>
          <w:b/>
          <w:color w:val="2E75B5"/>
        </w:rPr>
      </w:pPr>
    </w:p>
    <w:p w14:paraId="3918F8EC" w14:textId="77777777" w:rsidR="007E4653" w:rsidRDefault="003C619D">
      <w:pPr>
        <w:numPr>
          <w:ilvl w:val="0"/>
          <w:numId w:val="3"/>
        </w:numPr>
        <w:contextualSpacing/>
        <w:rPr>
          <w:b/>
          <w:color w:val="0070C0"/>
        </w:rPr>
      </w:pPr>
      <w:r>
        <w:rPr>
          <w:b/>
          <w:color w:val="0070C0"/>
        </w:rPr>
        <w:t>an a</w:t>
      </w:r>
      <w:r>
        <w:rPr>
          <w:b/>
          <w:color w:val="0070C0"/>
        </w:rPr>
        <w:t>bility to design a system, component, or process to meet desired needs within realistic constraints such as economic, environmental, social, political, ethical, health and safety, manufacturability, and sustainability.</w:t>
      </w:r>
    </w:p>
    <w:p w14:paraId="0E123F78" w14:textId="77777777" w:rsidR="007E4653" w:rsidRDefault="007E4653">
      <w:pPr>
        <w:rPr>
          <w:b/>
          <w:color w:val="2E75B5"/>
        </w:rPr>
      </w:pPr>
    </w:p>
    <w:p w14:paraId="6D1987E0" w14:textId="77777777" w:rsidR="007E4653" w:rsidRDefault="007E4653">
      <w:pPr>
        <w:rPr>
          <w:b/>
        </w:rPr>
      </w:pPr>
    </w:p>
    <w:p w14:paraId="077E9FCE" w14:textId="77777777" w:rsidR="007E4653" w:rsidRDefault="003C619D">
      <w:pPr>
        <w:numPr>
          <w:ilvl w:val="0"/>
          <w:numId w:val="9"/>
        </w:numPr>
        <w:contextualSpacing/>
      </w:pPr>
      <w:r>
        <w:rPr>
          <w:b/>
        </w:rPr>
        <w:lastRenderedPageBreak/>
        <w:t>Exceeds Expectations</w:t>
      </w:r>
      <w:r>
        <w:t>: Examines, for</w:t>
      </w:r>
      <w:r>
        <w:t xml:space="preserve">mulates and analyzes aspects of a process or system design that meets </w:t>
      </w:r>
      <w:r>
        <w:rPr>
          <w:b/>
          <w:color w:val="538135"/>
        </w:rPr>
        <w:t>all</w:t>
      </w:r>
      <w:r>
        <w:rPr>
          <w:color w:val="538135"/>
        </w:rPr>
        <w:t xml:space="preserve"> </w:t>
      </w:r>
      <w:r>
        <w:t xml:space="preserve">customer requirements in the context of both technical and non-technical constraints (economic, environment, social, safety, etc.).  Provides </w:t>
      </w:r>
      <w:r>
        <w:rPr>
          <w:b/>
          <w:color w:val="538135"/>
        </w:rPr>
        <w:t>comprehensive</w:t>
      </w:r>
      <w:r>
        <w:rPr>
          <w:color w:val="538135"/>
        </w:rPr>
        <w:t xml:space="preserve"> </w:t>
      </w:r>
      <w:r>
        <w:t>insight on how these constraints impact the requirements and the design of the target process or system.</w:t>
      </w:r>
    </w:p>
    <w:p w14:paraId="1FC54607" w14:textId="77777777" w:rsidR="007E4653" w:rsidRDefault="003C619D">
      <w:pPr>
        <w:numPr>
          <w:ilvl w:val="0"/>
          <w:numId w:val="9"/>
        </w:numPr>
        <w:contextualSpacing/>
      </w:pPr>
      <w:r>
        <w:rPr>
          <w:b/>
        </w:rPr>
        <w:t>Meets Expectations</w:t>
      </w:r>
      <w:r>
        <w:t xml:space="preserve">: Examines, formulates and analyzes aspects of a process or system design that meets </w:t>
      </w:r>
      <w:r>
        <w:rPr>
          <w:b/>
          <w:color w:val="FFC000"/>
        </w:rPr>
        <w:t>most</w:t>
      </w:r>
      <w:r>
        <w:rPr>
          <w:color w:val="FFC000"/>
        </w:rPr>
        <w:t xml:space="preserve"> </w:t>
      </w:r>
      <w:r>
        <w:t>customer requirements in the context of bot</w:t>
      </w:r>
      <w:r>
        <w:t xml:space="preserve">h technical and non-technical constraints (economic, environment, social, safety, etc.). Provides </w:t>
      </w:r>
      <w:r>
        <w:rPr>
          <w:b/>
          <w:color w:val="FFC000"/>
        </w:rPr>
        <w:t>sufficient</w:t>
      </w:r>
      <w:r>
        <w:rPr>
          <w:color w:val="FFC000"/>
        </w:rPr>
        <w:t xml:space="preserve"> </w:t>
      </w:r>
      <w:r>
        <w:t>insight on how these constraints impact the requirements and the design of the target process or system.</w:t>
      </w:r>
    </w:p>
    <w:p w14:paraId="6E1C4A1D" w14:textId="77777777" w:rsidR="007E4653" w:rsidRDefault="003C619D">
      <w:pPr>
        <w:numPr>
          <w:ilvl w:val="0"/>
          <w:numId w:val="9"/>
        </w:numPr>
        <w:contextualSpacing/>
      </w:pPr>
      <w:r>
        <w:rPr>
          <w:b/>
        </w:rPr>
        <w:t>Not Meets Expectations</w:t>
      </w:r>
      <w:r>
        <w:t>: Serious problems e</w:t>
      </w:r>
      <w:r>
        <w:t xml:space="preserve">xist, including any or all of the following: 1) Examined, formulated, and analyzed </w:t>
      </w:r>
      <w:r>
        <w:rPr>
          <w:b/>
          <w:color w:val="FF0000"/>
        </w:rPr>
        <w:t>few</w:t>
      </w:r>
      <w:r>
        <w:rPr>
          <w:color w:val="FF0000"/>
        </w:rPr>
        <w:t xml:space="preserve"> </w:t>
      </w:r>
      <w:r>
        <w:t xml:space="preserve">constraints, 2) provided </w:t>
      </w:r>
      <w:r>
        <w:rPr>
          <w:b/>
          <w:color w:val="FF0000"/>
        </w:rPr>
        <w:t>insufficient</w:t>
      </w:r>
      <w:r>
        <w:rPr>
          <w:color w:val="FF0000"/>
        </w:rPr>
        <w:t xml:space="preserve"> </w:t>
      </w:r>
      <w:r>
        <w:t>insight on how these constraints impact the requirements and the design of the target process or system.</w:t>
      </w:r>
    </w:p>
    <w:p w14:paraId="4E5436FE" w14:textId="77777777" w:rsidR="007E4653" w:rsidRDefault="007E4653">
      <w:pPr>
        <w:ind w:left="720"/>
      </w:pPr>
    </w:p>
    <w:p w14:paraId="0FCE7CE0" w14:textId="77777777" w:rsidR="007E4653" w:rsidRDefault="003C619D">
      <w:pPr>
        <w:numPr>
          <w:ilvl w:val="0"/>
          <w:numId w:val="3"/>
        </w:numPr>
        <w:contextualSpacing/>
        <w:rPr>
          <w:b/>
          <w:color w:val="0070C0"/>
        </w:rPr>
      </w:pPr>
      <w:r>
        <w:rPr>
          <w:b/>
          <w:color w:val="0070C0"/>
        </w:rPr>
        <w:t>an ability to function on multidisciplinary teams.</w:t>
      </w:r>
    </w:p>
    <w:p w14:paraId="7F99659A" w14:textId="77777777" w:rsidR="007E4653" w:rsidRDefault="003C619D">
      <w:pPr>
        <w:numPr>
          <w:ilvl w:val="1"/>
          <w:numId w:val="6"/>
        </w:numPr>
        <w:spacing w:line="259" w:lineRule="auto"/>
        <w:contextualSpacing/>
      </w:pPr>
      <w:r>
        <w:rPr>
          <w:b/>
        </w:rPr>
        <w:t>Exceeds Expectations</w:t>
      </w:r>
      <w:r>
        <w:t xml:space="preserve">: Performs assigned tasks </w:t>
      </w:r>
      <w:r>
        <w:rPr>
          <w:b/>
          <w:color w:val="70AD47"/>
        </w:rPr>
        <w:t>on-time and without prompting</w:t>
      </w:r>
      <w:r>
        <w:t xml:space="preserve">, completes assigned tasks in an </w:t>
      </w:r>
      <w:r>
        <w:rPr>
          <w:b/>
          <w:color w:val="70AD47"/>
        </w:rPr>
        <w:t>exemplary</w:t>
      </w:r>
      <w:r>
        <w:rPr>
          <w:color w:val="70AD47"/>
        </w:rPr>
        <w:t xml:space="preserve"> </w:t>
      </w:r>
      <w:r>
        <w:t xml:space="preserve">manner, and </w:t>
      </w:r>
      <w:r>
        <w:rPr>
          <w:b/>
          <w:color w:val="70AD47"/>
        </w:rPr>
        <w:t>actively</w:t>
      </w:r>
      <w:r>
        <w:rPr>
          <w:color w:val="70AD47"/>
        </w:rPr>
        <w:t xml:space="preserve"> </w:t>
      </w:r>
      <w:r>
        <w:t xml:space="preserve">gathers, respects, and integrates teammates’ viewpoints. </w:t>
      </w:r>
    </w:p>
    <w:p w14:paraId="3ADBC90B" w14:textId="77777777" w:rsidR="007E4653" w:rsidRDefault="003C619D">
      <w:pPr>
        <w:numPr>
          <w:ilvl w:val="1"/>
          <w:numId w:val="6"/>
        </w:numPr>
        <w:spacing w:line="259" w:lineRule="auto"/>
        <w:contextualSpacing/>
      </w:pPr>
      <w:r>
        <w:rPr>
          <w:b/>
        </w:rPr>
        <w:t>Meets Expectations</w:t>
      </w:r>
      <w:r>
        <w:t xml:space="preserve">: Performs assigned tasks but </w:t>
      </w:r>
      <w:r>
        <w:rPr>
          <w:b/>
          <w:color w:val="FFC000"/>
        </w:rPr>
        <w:t>may require some prompting</w:t>
      </w:r>
      <w:r>
        <w:t xml:space="preserve">, completes assigned tasks in a </w:t>
      </w:r>
      <w:r>
        <w:rPr>
          <w:b/>
          <w:color w:val="FFC000"/>
        </w:rPr>
        <w:t>satisfactory</w:t>
      </w:r>
      <w:r>
        <w:rPr>
          <w:color w:val="FFC000"/>
        </w:rPr>
        <w:t xml:space="preserve"> </w:t>
      </w:r>
      <w:r>
        <w:t xml:space="preserve">manner, and makes an </w:t>
      </w:r>
      <w:r>
        <w:rPr>
          <w:b/>
          <w:color w:val="FFC000"/>
        </w:rPr>
        <w:t>acceptable effort</w:t>
      </w:r>
      <w:r>
        <w:rPr>
          <w:color w:val="FFC000"/>
        </w:rPr>
        <w:t xml:space="preserve"> </w:t>
      </w:r>
      <w:r>
        <w:t>to gather, respect, and integrate teammates’ viewpoints.</w:t>
      </w:r>
    </w:p>
    <w:p w14:paraId="1CBC8DD4" w14:textId="77777777" w:rsidR="007E4653" w:rsidRDefault="003C619D">
      <w:pPr>
        <w:numPr>
          <w:ilvl w:val="1"/>
          <w:numId w:val="6"/>
        </w:numPr>
        <w:spacing w:line="259" w:lineRule="auto"/>
        <w:contextualSpacing/>
      </w:pPr>
      <w:r>
        <w:rPr>
          <w:b/>
        </w:rPr>
        <w:t>Not Meets Expectations</w:t>
      </w:r>
      <w:r>
        <w:t xml:space="preserve">: </w:t>
      </w:r>
      <w:r>
        <w:rPr>
          <w:b/>
          <w:color w:val="FF0000"/>
        </w:rPr>
        <w:t>Fails to complete</w:t>
      </w:r>
      <w:r>
        <w:rPr>
          <w:color w:val="FF0000"/>
        </w:rPr>
        <w:t xml:space="preserve"> </w:t>
      </w:r>
      <w:r>
        <w:t xml:space="preserve">assigned tasks on time, </w:t>
      </w:r>
      <w:r>
        <w:rPr>
          <w:b/>
          <w:color w:val="FF0000"/>
        </w:rPr>
        <w:t>incompletely finishes</w:t>
      </w:r>
      <w:r>
        <w:t xml:space="preserve"> tasks, thus forcing teammates to cover for the student, and/or demonstrates </w:t>
      </w:r>
      <w:r>
        <w:rPr>
          <w:b/>
          <w:color w:val="FF0000"/>
        </w:rPr>
        <w:t>insufficient regard</w:t>
      </w:r>
      <w:r>
        <w:rPr>
          <w:color w:val="FF0000"/>
        </w:rPr>
        <w:t xml:space="preserve"> </w:t>
      </w:r>
      <w:r>
        <w:t>for teammates’ viewpoints.</w:t>
      </w:r>
    </w:p>
    <w:p w14:paraId="0899C7E6" w14:textId="77777777" w:rsidR="007E4653" w:rsidRDefault="007E4653">
      <w:pPr>
        <w:ind w:left="720"/>
      </w:pPr>
    </w:p>
    <w:p w14:paraId="0E9679C8" w14:textId="77777777" w:rsidR="007E4653" w:rsidRDefault="003C619D">
      <w:pPr>
        <w:numPr>
          <w:ilvl w:val="0"/>
          <w:numId w:val="3"/>
        </w:numPr>
        <w:contextualSpacing/>
        <w:rPr>
          <w:b/>
          <w:color w:val="0070C0"/>
        </w:rPr>
      </w:pPr>
      <w:r>
        <w:rPr>
          <w:b/>
          <w:color w:val="0070C0"/>
        </w:rPr>
        <w:t>an ability to identify, formulate, and solve engineering problems.</w:t>
      </w:r>
    </w:p>
    <w:p w14:paraId="3DCA9C1D" w14:textId="77777777" w:rsidR="007E4653" w:rsidRDefault="007E4653">
      <w:pPr>
        <w:rPr>
          <w:b/>
          <w:color w:val="2E75B5"/>
        </w:rPr>
      </w:pPr>
    </w:p>
    <w:p w14:paraId="20D3CFB1" w14:textId="77777777" w:rsidR="007E4653" w:rsidRDefault="003C619D">
      <w:pPr>
        <w:numPr>
          <w:ilvl w:val="0"/>
          <w:numId w:val="2"/>
        </w:numPr>
        <w:contextualSpacing/>
      </w:pPr>
      <w:r>
        <w:rPr>
          <w:b/>
        </w:rPr>
        <w:t>Exceeds Expectati</w:t>
      </w:r>
      <w:r>
        <w:rPr>
          <w:b/>
        </w:rPr>
        <w:t>ons</w:t>
      </w:r>
      <w:r>
        <w:t xml:space="preserve">: Identifies, formulates and analyzes </w:t>
      </w:r>
      <w:r>
        <w:rPr>
          <w:b/>
          <w:color w:val="70AD47"/>
        </w:rPr>
        <w:t>all</w:t>
      </w:r>
      <w:r>
        <w:rPr>
          <w:color w:val="70AD47"/>
        </w:rPr>
        <w:t xml:space="preserve"> </w:t>
      </w:r>
      <w:r>
        <w:t xml:space="preserve">requirements for the problem and identifies the engineering components needed to meet these requirements.  Provides </w:t>
      </w:r>
      <w:r>
        <w:rPr>
          <w:b/>
          <w:color w:val="538135"/>
        </w:rPr>
        <w:t>comprehensive</w:t>
      </w:r>
      <w:r>
        <w:rPr>
          <w:color w:val="538135"/>
        </w:rPr>
        <w:t xml:space="preserve"> </w:t>
      </w:r>
      <w:r>
        <w:t xml:space="preserve">insight on how these components satisfy the requirements of the target problem, organizes these components into a </w:t>
      </w:r>
      <w:r>
        <w:rPr>
          <w:b/>
          <w:color w:val="70AD47"/>
        </w:rPr>
        <w:t xml:space="preserve">comprehensive </w:t>
      </w:r>
      <w:r>
        <w:t xml:space="preserve">design, and implements these components </w:t>
      </w:r>
      <w:r>
        <w:rPr>
          <w:b/>
          <w:color w:val="70AD47"/>
        </w:rPr>
        <w:t>almost flawlessly</w:t>
      </w:r>
      <w:r>
        <w:t>.</w:t>
      </w:r>
    </w:p>
    <w:p w14:paraId="78D373E4" w14:textId="77777777" w:rsidR="007E4653" w:rsidRDefault="003C619D">
      <w:pPr>
        <w:numPr>
          <w:ilvl w:val="0"/>
          <w:numId w:val="2"/>
        </w:numPr>
        <w:contextualSpacing/>
      </w:pPr>
      <w:r>
        <w:rPr>
          <w:b/>
        </w:rPr>
        <w:t>Meets Expectations</w:t>
      </w:r>
      <w:r>
        <w:t xml:space="preserve">: Identifies, formulates and analyzes </w:t>
      </w:r>
      <w:r>
        <w:rPr>
          <w:b/>
          <w:color w:val="FFC000"/>
        </w:rPr>
        <w:t>most</w:t>
      </w:r>
      <w:r>
        <w:rPr>
          <w:color w:val="FFC000"/>
        </w:rPr>
        <w:t xml:space="preserve"> </w:t>
      </w:r>
      <w:r>
        <w:t xml:space="preserve">requirements for the problem and identifies </w:t>
      </w:r>
      <w:r>
        <w:rPr>
          <w:b/>
          <w:color w:val="FFC000"/>
        </w:rPr>
        <w:t>most</w:t>
      </w:r>
      <w:r>
        <w:rPr>
          <w:color w:val="FFC000"/>
        </w:rPr>
        <w:t xml:space="preserve"> </w:t>
      </w:r>
      <w:r>
        <w:t xml:space="preserve">of the engineering components needed to meet these requirements. Provides </w:t>
      </w:r>
      <w:r>
        <w:rPr>
          <w:b/>
          <w:color w:val="FFC000"/>
        </w:rPr>
        <w:t>sufficient</w:t>
      </w:r>
      <w:r>
        <w:rPr>
          <w:color w:val="FFC000"/>
        </w:rPr>
        <w:t xml:space="preserve"> </w:t>
      </w:r>
      <w:r>
        <w:t xml:space="preserve">insight on how these components satisfy the requirements of the target problem, organizes these components into a </w:t>
      </w:r>
      <w:r>
        <w:rPr>
          <w:b/>
          <w:color w:val="FFC000"/>
        </w:rPr>
        <w:t>sufficie</w:t>
      </w:r>
      <w:r>
        <w:rPr>
          <w:b/>
          <w:color w:val="FFC000"/>
        </w:rPr>
        <w:t xml:space="preserve">nt </w:t>
      </w:r>
      <w:r>
        <w:t xml:space="preserve">design, and implements these components </w:t>
      </w:r>
      <w:r>
        <w:rPr>
          <w:b/>
          <w:color w:val="FFC000"/>
        </w:rPr>
        <w:t xml:space="preserve">satisfactorily </w:t>
      </w:r>
      <w:r>
        <w:t>but maybe not in the most elegant manner.</w:t>
      </w:r>
    </w:p>
    <w:p w14:paraId="6311F3AD" w14:textId="77777777" w:rsidR="007E4653" w:rsidRDefault="003C619D">
      <w:pPr>
        <w:numPr>
          <w:ilvl w:val="0"/>
          <w:numId w:val="2"/>
        </w:numPr>
        <w:contextualSpacing/>
      </w:pPr>
      <w:r>
        <w:rPr>
          <w:b/>
        </w:rPr>
        <w:t>Not Meets Expectations</w:t>
      </w:r>
      <w:r>
        <w:t>: Serious problems exist in the student’s ability to identify, formulate, and solve the problem, including any or all of the following</w:t>
      </w:r>
      <w:r>
        <w:t xml:space="preserve">: 1) Identifies, formulates and analyzes </w:t>
      </w:r>
      <w:r>
        <w:rPr>
          <w:b/>
          <w:color w:val="FF0000"/>
        </w:rPr>
        <w:t>few</w:t>
      </w:r>
      <w:r>
        <w:rPr>
          <w:color w:val="FF0000"/>
        </w:rPr>
        <w:t xml:space="preserve"> </w:t>
      </w:r>
      <w:r>
        <w:t xml:space="preserve">of the requirements for the problem, 2) uses </w:t>
      </w:r>
      <w:r>
        <w:rPr>
          <w:b/>
          <w:color w:val="FF0000"/>
        </w:rPr>
        <w:t>few</w:t>
      </w:r>
      <w:r>
        <w:rPr>
          <w:color w:val="FF0000"/>
        </w:rPr>
        <w:t xml:space="preserve"> </w:t>
      </w:r>
      <w:r>
        <w:t xml:space="preserve">of the engineering components needed to meet these requirements, 3) provided </w:t>
      </w:r>
      <w:r>
        <w:rPr>
          <w:b/>
          <w:color w:val="FF0000"/>
        </w:rPr>
        <w:t>insufficient</w:t>
      </w:r>
      <w:r>
        <w:rPr>
          <w:color w:val="FF0000"/>
        </w:rPr>
        <w:t xml:space="preserve"> </w:t>
      </w:r>
      <w:r>
        <w:t xml:space="preserve">insight on how these components satisfy the requirements of the target problem, 4) organizes the required components into a </w:t>
      </w:r>
      <w:r>
        <w:rPr>
          <w:b/>
          <w:color w:val="FF0000"/>
        </w:rPr>
        <w:t>poor</w:t>
      </w:r>
      <w:r>
        <w:t xml:space="preserve"> design, and 5) implements the required components </w:t>
      </w:r>
      <w:r>
        <w:rPr>
          <w:b/>
          <w:color w:val="FF0000"/>
        </w:rPr>
        <w:t xml:space="preserve">incorrectly </w:t>
      </w:r>
      <w:r>
        <w:t xml:space="preserve">or in a </w:t>
      </w:r>
      <w:r>
        <w:rPr>
          <w:b/>
          <w:color w:val="FF0000"/>
        </w:rPr>
        <w:t>hazardous</w:t>
      </w:r>
      <w:r>
        <w:rPr>
          <w:color w:val="FF0000"/>
        </w:rPr>
        <w:t xml:space="preserve"> </w:t>
      </w:r>
      <w:r>
        <w:t>manner.</w:t>
      </w:r>
    </w:p>
    <w:p w14:paraId="42BE2BCF" w14:textId="77777777" w:rsidR="007E4653" w:rsidRDefault="007E4653">
      <w:pPr>
        <w:ind w:left="720"/>
      </w:pPr>
    </w:p>
    <w:p w14:paraId="14A376A0" w14:textId="77777777" w:rsidR="007E4653" w:rsidRDefault="003C619D">
      <w:pPr>
        <w:numPr>
          <w:ilvl w:val="0"/>
          <w:numId w:val="3"/>
        </w:numPr>
        <w:contextualSpacing/>
        <w:rPr>
          <w:b/>
          <w:color w:val="0070C0"/>
        </w:rPr>
      </w:pPr>
      <w:r>
        <w:rPr>
          <w:b/>
          <w:color w:val="0070C0"/>
        </w:rPr>
        <w:t>an understanding of professional and e</w:t>
      </w:r>
      <w:r>
        <w:rPr>
          <w:b/>
          <w:color w:val="0070C0"/>
        </w:rPr>
        <w:t>thical responsibility.</w:t>
      </w:r>
    </w:p>
    <w:p w14:paraId="5E0A841B" w14:textId="77777777" w:rsidR="007E4653" w:rsidRDefault="003C619D">
      <w:pPr>
        <w:numPr>
          <w:ilvl w:val="0"/>
          <w:numId w:val="7"/>
        </w:numPr>
        <w:spacing w:line="259" w:lineRule="auto"/>
        <w:contextualSpacing/>
      </w:pPr>
      <w:r>
        <w:rPr>
          <w:b/>
        </w:rPr>
        <w:t xml:space="preserve">Exceeds Expectations: </w:t>
      </w:r>
      <w:r>
        <w:rPr>
          <w:b/>
          <w:color w:val="70AD47"/>
        </w:rPr>
        <w:t>Comprehensively</w:t>
      </w:r>
      <w:r>
        <w:rPr>
          <w:color w:val="70AD47"/>
        </w:rPr>
        <w:t xml:space="preserve"> </w:t>
      </w:r>
      <w:r>
        <w:t xml:space="preserve">identifies the key professional and ethical aspects of the issue, </w:t>
      </w:r>
      <w:r>
        <w:rPr>
          <w:b/>
          <w:color w:val="70AD47"/>
        </w:rPr>
        <w:t>insightfully</w:t>
      </w:r>
      <w:r>
        <w:rPr>
          <w:color w:val="70AD47"/>
        </w:rPr>
        <w:t xml:space="preserve"> </w:t>
      </w:r>
      <w:r>
        <w:t xml:space="preserve">discusses alternative views of these key aspects, and provides a </w:t>
      </w:r>
      <w:r>
        <w:rPr>
          <w:b/>
          <w:color w:val="70AD47"/>
        </w:rPr>
        <w:t>convincing</w:t>
      </w:r>
      <w:r>
        <w:rPr>
          <w:color w:val="70AD47"/>
        </w:rPr>
        <w:t xml:space="preserve"> </w:t>
      </w:r>
      <w:r>
        <w:t xml:space="preserve">argument for how to professionally and ethically resolve the issue. </w:t>
      </w:r>
    </w:p>
    <w:p w14:paraId="547AF18C" w14:textId="77777777" w:rsidR="007E4653" w:rsidRDefault="003C619D">
      <w:pPr>
        <w:numPr>
          <w:ilvl w:val="0"/>
          <w:numId w:val="7"/>
        </w:numPr>
        <w:spacing w:line="259" w:lineRule="auto"/>
        <w:contextualSpacing/>
      </w:pPr>
      <w:r>
        <w:rPr>
          <w:b/>
        </w:rPr>
        <w:t xml:space="preserve">Meets Expectations: </w:t>
      </w:r>
      <w:r>
        <w:t xml:space="preserve">Identifies </w:t>
      </w:r>
      <w:r>
        <w:rPr>
          <w:b/>
          <w:color w:val="FFC000"/>
        </w:rPr>
        <w:t>most</w:t>
      </w:r>
      <w:r>
        <w:rPr>
          <w:color w:val="FFC000"/>
        </w:rPr>
        <w:t xml:space="preserve"> </w:t>
      </w:r>
      <w:r>
        <w:t xml:space="preserve">of the key professional and ethical aspects of the issue, </w:t>
      </w:r>
      <w:r>
        <w:rPr>
          <w:b/>
          <w:color w:val="FFC000"/>
        </w:rPr>
        <w:t>satisfactorily</w:t>
      </w:r>
      <w:r>
        <w:rPr>
          <w:color w:val="FFC000"/>
        </w:rPr>
        <w:t xml:space="preserve"> </w:t>
      </w:r>
      <w:r>
        <w:t>discusses most of the relevant alternative views of these key aspects, and pro</w:t>
      </w:r>
      <w:r>
        <w:t xml:space="preserve">vides an </w:t>
      </w:r>
      <w:r>
        <w:rPr>
          <w:b/>
          <w:color w:val="FFC000"/>
        </w:rPr>
        <w:t>adequate</w:t>
      </w:r>
      <w:r>
        <w:rPr>
          <w:color w:val="FFC000"/>
        </w:rPr>
        <w:t xml:space="preserve"> </w:t>
      </w:r>
      <w:r>
        <w:t>argument for how to professional and ethically resolve the issue.</w:t>
      </w:r>
    </w:p>
    <w:p w14:paraId="0B917DBA" w14:textId="77777777" w:rsidR="007E4653" w:rsidRDefault="003C619D">
      <w:pPr>
        <w:numPr>
          <w:ilvl w:val="0"/>
          <w:numId w:val="7"/>
        </w:numPr>
        <w:spacing w:line="259" w:lineRule="auto"/>
        <w:contextualSpacing/>
      </w:pPr>
      <w:r>
        <w:rPr>
          <w:b/>
        </w:rPr>
        <w:t>Not Meets Expectations:</w:t>
      </w:r>
      <w:r>
        <w:t xml:space="preserve"> Identifies </w:t>
      </w:r>
      <w:r>
        <w:rPr>
          <w:b/>
          <w:color w:val="FF0000"/>
        </w:rPr>
        <w:t>few</w:t>
      </w:r>
      <w:r>
        <w:rPr>
          <w:color w:val="FF0000"/>
        </w:rPr>
        <w:t xml:space="preserve"> </w:t>
      </w:r>
      <w:r>
        <w:t xml:space="preserve">if any of the key professional and ethical aspects of the issue, provides either a </w:t>
      </w:r>
      <w:r>
        <w:rPr>
          <w:b/>
          <w:color w:val="FF0000"/>
        </w:rPr>
        <w:t>superficial</w:t>
      </w:r>
      <w:r>
        <w:rPr>
          <w:color w:val="FF0000"/>
        </w:rPr>
        <w:t xml:space="preserve"> </w:t>
      </w:r>
      <w:r>
        <w:t xml:space="preserve">discussion of the relevant alternative views of these key aspects or </w:t>
      </w:r>
      <w:r>
        <w:rPr>
          <w:b/>
          <w:color w:val="FF0000"/>
        </w:rPr>
        <w:t>fails</w:t>
      </w:r>
      <w:r>
        <w:t xml:space="preserve"> to identify and discuss multiple alternative views, and provides a </w:t>
      </w:r>
      <w:r>
        <w:rPr>
          <w:b/>
          <w:color w:val="FF0000"/>
        </w:rPr>
        <w:t>non-compelling</w:t>
      </w:r>
      <w:r>
        <w:rPr>
          <w:color w:val="FF0000"/>
        </w:rPr>
        <w:t xml:space="preserve"> </w:t>
      </w:r>
      <w:r>
        <w:t>argument for how to professionally and ethically resolve the issue.</w:t>
      </w:r>
    </w:p>
    <w:p w14:paraId="6790F154" w14:textId="77777777" w:rsidR="007E4653" w:rsidRDefault="007E4653">
      <w:pPr>
        <w:ind w:left="720"/>
      </w:pPr>
    </w:p>
    <w:p w14:paraId="3E871C86" w14:textId="77777777" w:rsidR="007E4653" w:rsidRDefault="003C619D">
      <w:pPr>
        <w:numPr>
          <w:ilvl w:val="0"/>
          <w:numId w:val="3"/>
        </w:numPr>
        <w:contextualSpacing/>
        <w:rPr>
          <w:b/>
          <w:color w:val="0070C0"/>
        </w:rPr>
      </w:pPr>
      <w:r>
        <w:rPr>
          <w:b/>
          <w:color w:val="0070C0"/>
        </w:rPr>
        <w:t>an ability to communicate effectively.</w:t>
      </w:r>
    </w:p>
    <w:p w14:paraId="605E27EE" w14:textId="77777777" w:rsidR="007E4653" w:rsidRDefault="003C619D">
      <w:pPr>
        <w:numPr>
          <w:ilvl w:val="1"/>
          <w:numId w:val="3"/>
        </w:numPr>
        <w:spacing w:line="259" w:lineRule="auto"/>
        <w:contextualSpacing/>
      </w:pPr>
      <w:r>
        <w:rPr>
          <w:b/>
        </w:rPr>
        <w:t xml:space="preserve">Exceeds Expectations: </w:t>
      </w:r>
      <w:r>
        <w:t xml:space="preserve">Submits </w:t>
      </w:r>
      <w:r>
        <w:rPr>
          <w:b/>
          <w:color w:val="70AD47"/>
        </w:rPr>
        <w:t>well-written, well-organized, and well-reasoned</w:t>
      </w:r>
      <w:r>
        <w:rPr>
          <w:color w:val="70AD47"/>
        </w:rPr>
        <w:t xml:space="preserve"> </w:t>
      </w:r>
      <w:r>
        <w:t xml:space="preserve">documents that are </w:t>
      </w:r>
      <w:r>
        <w:rPr>
          <w:b/>
          <w:color w:val="70AD47"/>
        </w:rPr>
        <w:t>well-supported</w:t>
      </w:r>
      <w:r>
        <w:t xml:space="preserve"> if necessary by appropriate citations, </w:t>
      </w:r>
      <w:r>
        <w:rPr>
          <w:b/>
          <w:color w:val="70AD47"/>
        </w:rPr>
        <w:t>speaks clearly and articulately</w:t>
      </w:r>
      <w:r>
        <w:rPr>
          <w:color w:val="70AD47"/>
        </w:rPr>
        <w:t xml:space="preserve"> </w:t>
      </w:r>
      <w:r>
        <w:t>during presentations, and prepares</w:t>
      </w:r>
      <w:r>
        <w:t xml:space="preserve"> visual aids that </w:t>
      </w:r>
      <w:r>
        <w:rPr>
          <w:b/>
          <w:color w:val="70AD47"/>
        </w:rPr>
        <w:t>complement, support, and significantly enhance</w:t>
      </w:r>
      <w:r>
        <w:rPr>
          <w:color w:val="70AD47"/>
        </w:rPr>
        <w:t xml:space="preserve"> </w:t>
      </w:r>
      <w:r>
        <w:t>either the written or oral presentation.</w:t>
      </w:r>
    </w:p>
    <w:p w14:paraId="172EBAD7" w14:textId="77777777" w:rsidR="007E4653" w:rsidRDefault="003C619D">
      <w:pPr>
        <w:numPr>
          <w:ilvl w:val="1"/>
          <w:numId w:val="3"/>
        </w:numPr>
        <w:spacing w:line="259" w:lineRule="auto"/>
        <w:contextualSpacing/>
      </w:pPr>
      <w:r>
        <w:rPr>
          <w:b/>
        </w:rPr>
        <w:t>Meets Expectations:</w:t>
      </w:r>
      <w:r>
        <w:t xml:space="preserve"> </w:t>
      </w:r>
    </w:p>
    <w:p w14:paraId="76C29ABA" w14:textId="77777777" w:rsidR="007E4653" w:rsidRDefault="003C619D">
      <w:pPr>
        <w:numPr>
          <w:ilvl w:val="2"/>
          <w:numId w:val="3"/>
        </w:numPr>
        <w:spacing w:line="259" w:lineRule="auto"/>
        <w:contextualSpacing/>
      </w:pPr>
      <w:r>
        <w:t xml:space="preserve">Submits written documents that </w:t>
      </w:r>
      <w:r>
        <w:rPr>
          <w:b/>
          <w:color w:val="FFC000"/>
        </w:rPr>
        <w:t>communicate the relevant material</w:t>
      </w:r>
      <w:r>
        <w:rPr>
          <w:color w:val="FFC000"/>
        </w:rPr>
        <w:t xml:space="preserve"> </w:t>
      </w:r>
      <w:r>
        <w:t>but may have some grammatical errors, may have some sections that seem out of place, may not make points as clearly as might be possible, or may lack some appropriate citations.</w:t>
      </w:r>
    </w:p>
    <w:p w14:paraId="22B6BC7F" w14:textId="77777777" w:rsidR="007E4653" w:rsidRDefault="003C619D">
      <w:pPr>
        <w:numPr>
          <w:ilvl w:val="2"/>
          <w:numId w:val="3"/>
        </w:numPr>
        <w:spacing w:line="259" w:lineRule="auto"/>
        <w:contextualSpacing/>
      </w:pPr>
      <w:r>
        <w:t xml:space="preserve">Communicates </w:t>
      </w:r>
      <w:r>
        <w:rPr>
          <w:b/>
          <w:color w:val="FFC000"/>
        </w:rPr>
        <w:t>adequately</w:t>
      </w:r>
      <w:r>
        <w:rPr>
          <w:color w:val="FFC000"/>
        </w:rPr>
        <w:t xml:space="preserve"> </w:t>
      </w:r>
      <w:r>
        <w:t>during oral presentations but some aspects of the pres</w:t>
      </w:r>
      <w:r>
        <w:t>entation, such as pacing, organization, clarity of speaking, reading from notes, or facing the audience rather than slides can be improved.</w:t>
      </w:r>
    </w:p>
    <w:p w14:paraId="576A0F67" w14:textId="77777777" w:rsidR="007E4653" w:rsidRDefault="003C619D">
      <w:pPr>
        <w:numPr>
          <w:ilvl w:val="2"/>
          <w:numId w:val="3"/>
        </w:numPr>
        <w:spacing w:line="259" w:lineRule="auto"/>
        <w:contextualSpacing/>
      </w:pPr>
      <w:r>
        <w:t xml:space="preserve">Prepares visual aids that </w:t>
      </w:r>
      <w:r>
        <w:rPr>
          <w:b/>
          <w:color w:val="FFC000"/>
        </w:rPr>
        <w:t>usually complement and support</w:t>
      </w:r>
      <w:r>
        <w:rPr>
          <w:color w:val="FFC000"/>
        </w:rPr>
        <w:t xml:space="preserve"> </w:t>
      </w:r>
      <w:r>
        <w:t>the written or oral presentation, but some may lack effecti</w:t>
      </w:r>
      <w:r>
        <w:t>veness because they are too busy, visually unappealing, or do not present information in the most effective manner.</w:t>
      </w:r>
    </w:p>
    <w:p w14:paraId="1ADDD642" w14:textId="77777777" w:rsidR="007E4653" w:rsidRDefault="003C619D">
      <w:pPr>
        <w:numPr>
          <w:ilvl w:val="1"/>
          <w:numId w:val="3"/>
        </w:numPr>
        <w:spacing w:line="259" w:lineRule="auto"/>
        <w:contextualSpacing/>
      </w:pPr>
      <w:r>
        <w:rPr>
          <w:b/>
        </w:rPr>
        <w:t>Not Meets Expectations:</w:t>
      </w:r>
    </w:p>
    <w:p w14:paraId="4B7174C6" w14:textId="77777777" w:rsidR="007E4653" w:rsidRDefault="003C619D">
      <w:pPr>
        <w:numPr>
          <w:ilvl w:val="2"/>
          <w:numId w:val="3"/>
        </w:numPr>
        <w:spacing w:line="259" w:lineRule="auto"/>
        <w:contextualSpacing/>
      </w:pPr>
      <w:r>
        <w:t xml:space="preserve">Submits </w:t>
      </w:r>
      <w:r>
        <w:rPr>
          <w:b/>
          <w:color w:val="FF0000"/>
        </w:rPr>
        <w:t>poorly written, poorly organized, poorly reasoned, and/or poorly supported (inadequate citations)</w:t>
      </w:r>
      <w:r>
        <w:rPr>
          <w:color w:val="FF0000"/>
        </w:rPr>
        <w:t xml:space="preserve"> </w:t>
      </w:r>
      <w:r>
        <w:t>documents.</w:t>
      </w:r>
    </w:p>
    <w:p w14:paraId="5A999EC1" w14:textId="77777777" w:rsidR="007E4653" w:rsidRDefault="003C619D">
      <w:pPr>
        <w:numPr>
          <w:ilvl w:val="2"/>
          <w:numId w:val="3"/>
        </w:numPr>
        <w:spacing w:line="259" w:lineRule="auto"/>
        <w:contextualSpacing/>
      </w:pPr>
      <w:r>
        <w:t xml:space="preserve">Communicates </w:t>
      </w:r>
      <w:r>
        <w:rPr>
          <w:b/>
          <w:color w:val="FF0000"/>
        </w:rPr>
        <w:t>ineffectively</w:t>
      </w:r>
      <w:r>
        <w:rPr>
          <w:color w:val="FF0000"/>
        </w:rPr>
        <w:t xml:space="preserve"> </w:t>
      </w:r>
      <w:r>
        <w:t>during oral presentations because many elements of the presentation are executed poorly, such as improper pacing, confused organization, lack of clarity while speaking, excessive reading from notes, or not facing the audience.</w:t>
      </w:r>
    </w:p>
    <w:p w14:paraId="526C2F40" w14:textId="77777777" w:rsidR="007E4653" w:rsidRDefault="003C619D">
      <w:pPr>
        <w:numPr>
          <w:ilvl w:val="2"/>
          <w:numId w:val="3"/>
        </w:numPr>
        <w:spacing w:line="259" w:lineRule="auto"/>
        <w:contextualSpacing/>
      </w:pPr>
      <w:r>
        <w:t>P</w:t>
      </w:r>
      <w:r>
        <w:t xml:space="preserve">repares visual aids that </w:t>
      </w:r>
      <w:r>
        <w:rPr>
          <w:b/>
          <w:color w:val="FF0000"/>
        </w:rPr>
        <w:t xml:space="preserve">either do not aid or detract </w:t>
      </w:r>
      <w:r>
        <w:t>from the written or oral presentation, because they are too busy, visually unappealing, or present information ineffectively.</w:t>
      </w:r>
    </w:p>
    <w:p w14:paraId="1B5D7BA0" w14:textId="77777777" w:rsidR="007E4653" w:rsidRDefault="007E4653">
      <w:pPr>
        <w:ind w:left="720"/>
      </w:pPr>
    </w:p>
    <w:p w14:paraId="6C5C66A4" w14:textId="77777777" w:rsidR="007E4653" w:rsidRDefault="003C619D">
      <w:pPr>
        <w:numPr>
          <w:ilvl w:val="0"/>
          <w:numId w:val="3"/>
        </w:numPr>
        <w:contextualSpacing/>
        <w:rPr>
          <w:b/>
          <w:color w:val="0070C0"/>
        </w:rPr>
      </w:pPr>
      <w:r>
        <w:rPr>
          <w:b/>
          <w:color w:val="0070C0"/>
        </w:rPr>
        <w:t>the broad education necessary to understand the impact of engineering solut</w:t>
      </w:r>
      <w:r>
        <w:rPr>
          <w:b/>
          <w:color w:val="0070C0"/>
        </w:rPr>
        <w:t>ions in a global, economic, environmental, and societal context.</w:t>
      </w:r>
    </w:p>
    <w:p w14:paraId="2FDA804A" w14:textId="77777777" w:rsidR="007E4653" w:rsidRDefault="003C619D">
      <w:pPr>
        <w:numPr>
          <w:ilvl w:val="0"/>
          <w:numId w:val="8"/>
        </w:numPr>
        <w:spacing w:line="259" w:lineRule="auto"/>
        <w:contextualSpacing/>
      </w:pPr>
      <w:r>
        <w:rPr>
          <w:b/>
        </w:rPr>
        <w:lastRenderedPageBreak/>
        <w:t xml:space="preserve">Exceeds Expectations: </w:t>
      </w:r>
      <w:r>
        <w:t xml:space="preserve">Provides </w:t>
      </w:r>
      <w:r>
        <w:rPr>
          <w:b/>
          <w:color w:val="538135"/>
        </w:rPr>
        <w:t>complete</w:t>
      </w:r>
      <w:r>
        <w:rPr>
          <w:color w:val="538135"/>
        </w:rPr>
        <w:t xml:space="preserve"> </w:t>
      </w:r>
      <w:r>
        <w:rPr>
          <w:b/>
          <w:color w:val="538135"/>
        </w:rPr>
        <w:t>and insightful</w:t>
      </w:r>
      <w:r>
        <w:rPr>
          <w:color w:val="538135"/>
        </w:rPr>
        <w:t xml:space="preserve"> </w:t>
      </w:r>
      <w:r>
        <w:t xml:space="preserve">coverage of an engineering solution and its projected economic, environmental, and societal impact in both a local and global context and provides a </w:t>
      </w:r>
      <w:r>
        <w:rPr>
          <w:b/>
          <w:color w:val="538135"/>
        </w:rPr>
        <w:t>comprehensive</w:t>
      </w:r>
      <w:r>
        <w:rPr>
          <w:color w:val="538135"/>
        </w:rPr>
        <w:t xml:space="preserve"> </w:t>
      </w:r>
      <w:r>
        <w:t>list of expectations for the solution (as it relates to the economy, environment, health, etc</w:t>
      </w:r>
      <w:r>
        <w:t xml:space="preserve">.).  </w:t>
      </w:r>
    </w:p>
    <w:p w14:paraId="6C786122" w14:textId="77777777" w:rsidR="007E4653" w:rsidRDefault="003C619D">
      <w:pPr>
        <w:numPr>
          <w:ilvl w:val="0"/>
          <w:numId w:val="8"/>
        </w:numPr>
        <w:spacing w:line="259" w:lineRule="auto"/>
        <w:contextualSpacing/>
      </w:pPr>
      <w:r>
        <w:rPr>
          <w:b/>
        </w:rPr>
        <w:t>Meets Expectations</w:t>
      </w:r>
      <w:r>
        <w:t xml:space="preserve">: Provides </w:t>
      </w:r>
      <w:r>
        <w:rPr>
          <w:b/>
          <w:color w:val="FFC000"/>
        </w:rPr>
        <w:t>sufficient</w:t>
      </w:r>
      <w:r>
        <w:rPr>
          <w:color w:val="FFC000"/>
        </w:rPr>
        <w:t xml:space="preserve"> </w:t>
      </w:r>
      <w:r>
        <w:t xml:space="preserve">coverage of an engineering solution and its projected economic, environmental, and societal impact in both a local and global context and provides an </w:t>
      </w:r>
      <w:r>
        <w:rPr>
          <w:b/>
          <w:color w:val="FFC000"/>
        </w:rPr>
        <w:t>acceptable</w:t>
      </w:r>
      <w:r>
        <w:rPr>
          <w:color w:val="FFC000"/>
        </w:rPr>
        <w:t xml:space="preserve"> </w:t>
      </w:r>
      <w:r>
        <w:t>list of expectations for the solution (as it rela</w:t>
      </w:r>
      <w:r>
        <w:t xml:space="preserve">tes to the economy, environment, health, etc.).  </w:t>
      </w:r>
    </w:p>
    <w:p w14:paraId="613355C7" w14:textId="77777777" w:rsidR="007E4653" w:rsidRDefault="003C619D">
      <w:pPr>
        <w:numPr>
          <w:ilvl w:val="0"/>
          <w:numId w:val="8"/>
        </w:numPr>
        <w:spacing w:line="259" w:lineRule="auto"/>
        <w:contextualSpacing/>
      </w:pPr>
      <w:r>
        <w:rPr>
          <w:b/>
        </w:rPr>
        <w:t>Not Meets Expectations</w:t>
      </w:r>
      <w:r>
        <w:t xml:space="preserve">: Provides </w:t>
      </w:r>
      <w:r>
        <w:rPr>
          <w:b/>
          <w:color w:val="FF0000"/>
        </w:rPr>
        <w:t>insufficient</w:t>
      </w:r>
      <w:r>
        <w:rPr>
          <w:color w:val="FF0000"/>
        </w:rPr>
        <w:t xml:space="preserve"> </w:t>
      </w:r>
      <w:r>
        <w:t xml:space="preserve">coverage of an engineering solution and its projected economic, environmental, and societal impact in both a local and global context and provides an </w:t>
      </w:r>
      <w:r>
        <w:rPr>
          <w:b/>
          <w:color w:val="FF0000"/>
        </w:rPr>
        <w:t>incomplete</w:t>
      </w:r>
      <w:r>
        <w:rPr>
          <w:color w:val="FF0000"/>
        </w:rPr>
        <w:t xml:space="preserve"> </w:t>
      </w:r>
      <w:r>
        <w:t>list of expectations for the solution (as it relates to the economy, environment, health, etc.).</w:t>
      </w:r>
    </w:p>
    <w:p w14:paraId="096E9A06" w14:textId="77777777" w:rsidR="007E4653" w:rsidRDefault="007E4653">
      <w:pPr>
        <w:ind w:left="720"/>
      </w:pPr>
    </w:p>
    <w:p w14:paraId="73178CC7" w14:textId="77777777" w:rsidR="007E4653" w:rsidRDefault="003C619D">
      <w:pPr>
        <w:numPr>
          <w:ilvl w:val="0"/>
          <w:numId w:val="3"/>
        </w:numPr>
        <w:contextualSpacing/>
        <w:rPr>
          <w:b/>
          <w:color w:val="0070C0"/>
        </w:rPr>
      </w:pPr>
      <w:r>
        <w:rPr>
          <w:b/>
          <w:color w:val="0070C0"/>
        </w:rPr>
        <w:t>a recognition of the need for, and an ability to engage in life-long learning.</w:t>
      </w:r>
    </w:p>
    <w:p w14:paraId="69809BC3" w14:textId="77777777" w:rsidR="007E4653" w:rsidRDefault="003C619D">
      <w:pPr>
        <w:numPr>
          <w:ilvl w:val="1"/>
          <w:numId w:val="3"/>
        </w:numPr>
        <w:contextualSpacing/>
        <w:rPr>
          <w:b/>
        </w:rPr>
      </w:pPr>
      <w:r>
        <w:rPr>
          <w:b/>
        </w:rPr>
        <w:t xml:space="preserve">Exceeds Expectations: </w:t>
      </w:r>
      <w:r>
        <w:t xml:space="preserve">Demonstrates a </w:t>
      </w:r>
      <w:r>
        <w:rPr>
          <w:b/>
          <w:color w:val="70AD47"/>
        </w:rPr>
        <w:t>superlative</w:t>
      </w:r>
      <w:r>
        <w:rPr>
          <w:color w:val="70AD47"/>
        </w:rPr>
        <w:t xml:space="preserve"> </w:t>
      </w:r>
      <w:r>
        <w:t xml:space="preserve">capability in novel situations to </w:t>
      </w:r>
      <w:r>
        <w:rPr>
          <w:b/>
          <w:color w:val="70AD47"/>
        </w:rPr>
        <w:t>independently</w:t>
      </w:r>
      <w:r>
        <w:rPr>
          <w:color w:val="70AD47"/>
        </w:rPr>
        <w:t xml:space="preserve"> </w:t>
      </w:r>
      <w:r>
        <w:t>explore appropriate informational resources, identify the relevant resources, and integrate new information from these sources with existing knowledge to provide an insightful conclusion to this novel situati</w:t>
      </w:r>
      <w:r>
        <w:t>on.</w:t>
      </w:r>
    </w:p>
    <w:p w14:paraId="05E47038" w14:textId="77777777" w:rsidR="007E4653" w:rsidRDefault="003C619D">
      <w:pPr>
        <w:numPr>
          <w:ilvl w:val="1"/>
          <w:numId w:val="3"/>
        </w:numPr>
        <w:contextualSpacing/>
        <w:rPr>
          <w:b/>
        </w:rPr>
      </w:pPr>
      <w:r>
        <w:rPr>
          <w:b/>
        </w:rPr>
        <w:t xml:space="preserve">Meets Expectations: </w:t>
      </w:r>
      <w:r>
        <w:t xml:space="preserve">Demonstrates an </w:t>
      </w:r>
      <w:r>
        <w:rPr>
          <w:b/>
          <w:color w:val="FFC000"/>
        </w:rPr>
        <w:t>adequate</w:t>
      </w:r>
      <w:r>
        <w:rPr>
          <w:color w:val="FFC000"/>
        </w:rPr>
        <w:t xml:space="preserve"> </w:t>
      </w:r>
      <w:r>
        <w:t xml:space="preserve">capability in novel situations to explore appropriate informational resources, identify </w:t>
      </w:r>
      <w:r>
        <w:rPr>
          <w:b/>
          <w:color w:val="FFC000"/>
        </w:rPr>
        <w:t>most</w:t>
      </w:r>
      <w:r>
        <w:rPr>
          <w:color w:val="FFC000"/>
        </w:rPr>
        <w:t xml:space="preserve"> </w:t>
      </w:r>
      <w:r>
        <w:t xml:space="preserve">of the relevant resources, and integrate new information from these sources with existing knowledge to provide a </w:t>
      </w:r>
      <w:r>
        <w:rPr>
          <w:b/>
          <w:color w:val="FFC000"/>
        </w:rPr>
        <w:t>s</w:t>
      </w:r>
      <w:r>
        <w:rPr>
          <w:b/>
          <w:color w:val="FFC000"/>
        </w:rPr>
        <w:t>atisfactory</w:t>
      </w:r>
      <w:r>
        <w:rPr>
          <w:color w:val="FFC000"/>
        </w:rPr>
        <w:t xml:space="preserve"> </w:t>
      </w:r>
      <w:r>
        <w:t xml:space="preserve">conclusion to this novel situation. The student may require </w:t>
      </w:r>
      <w:r>
        <w:rPr>
          <w:b/>
          <w:color w:val="FFC000"/>
        </w:rPr>
        <w:t xml:space="preserve">some coaching </w:t>
      </w:r>
      <w:r>
        <w:t>in identifying appropriate informational resources or in integrating new knowledge with existing knowledge.</w:t>
      </w:r>
    </w:p>
    <w:p w14:paraId="27B1C8CC" w14:textId="77777777" w:rsidR="007E4653" w:rsidRDefault="003C619D">
      <w:pPr>
        <w:numPr>
          <w:ilvl w:val="1"/>
          <w:numId w:val="3"/>
        </w:numPr>
        <w:contextualSpacing/>
        <w:rPr>
          <w:b/>
        </w:rPr>
      </w:pPr>
      <w:r>
        <w:rPr>
          <w:b/>
        </w:rPr>
        <w:t>Not Meets Expectations:</w:t>
      </w:r>
      <w:r>
        <w:t xml:space="preserve"> </w:t>
      </w:r>
      <w:r>
        <w:rPr>
          <w:b/>
          <w:color w:val="FF0000"/>
        </w:rPr>
        <w:t>Flounders</w:t>
      </w:r>
      <w:r>
        <w:rPr>
          <w:color w:val="FF0000"/>
        </w:rPr>
        <w:t xml:space="preserve"> </w:t>
      </w:r>
      <w:r>
        <w:t xml:space="preserve">in novel situations. The student finds it </w:t>
      </w:r>
      <w:r>
        <w:rPr>
          <w:b/>
          <w:color w:val="FF0000"/>
        </w:rPr>
        <w:t>difficult</w:t>
      </w:r>
      <w:r>
        <w:rPr>
          <w:color w:val="FF0000"/>
        </w:rPr>
        <w:t xml:space="preserve"> </w:t>
      </w:r>
      <w:r>
        <w:t xml:space="preserve">to explore appropriate informational resources, identifies </w:t>
      </w:r>
      <w:r>
        <w:rPr>
          <w:b/>
          <w:color w:val="FF0000"/>
        </w:rPr>
        <w:t>few</w:t>
      </w:r>
      <w:r>
        <w:rPr>
          <w:color w:val="FF0000"/>
        </w:rPr>
        <w:t xml:space="preserve"> </w:t>
      </w:r>
      <w:r>
        <w:t>of the relevant resources, and/or experiences difficulty integrating new information from these sources with existing knowledge, and as a res</w:t>
      </w:r>
      <w:r>
        <w:t xml:space="preserve">ult </w:t>
      </w:r>
      <w:r>
        <w:rPr>
          <w:b/>
          <w:color w:val="FF0000"/>
        </w:rPr>
        <w:t>fails</w:t>
      </w:r>
      <w:r>
        <w:rPr>
          <w:color w:val="FF0000"/>
        </w:rPr>
        <w:t xml:space="preserve"> </w:t>
      </w:r>
      <w:r>
        <w:t xml:space="preserve">to provide a satisfactory conclusion to this novel situation. The student generally requires </w:t>
      </w:r>
      <w:r>
        <w:rPr>
          <w:b/>
          <w:color w:val="FF0000"/>
        </w:rPr>
        <w:t xml:space="preserve">considerable coaching </w:t>
      </w:r>
      <w:r>
        <w:t>in order to identify appropriate informational resources or to integrate new knowledge with existing knowledge</w:t>
      </w:r>
      <w:r>
        <w:rPr>
          <w:b/>
        </w:rPr>
        <w:t>.</w:t>
      </w:r>
    </w:p>
    <w:p w14:paraId="6A70F347" w14:textId="77777777" w:rsidR="007E4653" w:rsidRDefault="007E4653">
      <w:pPr>
        <w:ind w:left="720"/>
        <w:rPr>
          <w:b/>
        </w:rPr>
      </w:pPr>
      <w:bookmarkStart w:id="1" w:name="_gjdgxs" w:colFirst="0" w:colLast="0"/>
      <w:bookmarkEnd w:id="1"/>
    </w:p>
    <w:p w14:paraId="0A31DB57" w14:textId="77777777" w:rsidR="007E4653" w:rsidRDefault="003C619D">
      <w:pPr>
        <w:numPr>
          <w:ilvl w:val="0"/>
          <w:numId w:val="3"/>
        </w:numPr>
        <w:contextualSpacing/>
        <w:rPr>
          <w:b/>
          <w:color w:val="0070C0"/>
        </w:rPr>
      </w:pPr>
      <w:r>
        <w:rPr>
          <w:b/>
          <w:color w:val="0070C0"/>
        </w:rPr>
        <w:t>a knowledge of con</w:t>
      </w:r>
      <w:r>
        <w:rPr>
          <w:b/>
          <w:color w:val="0070C0"/>
        </w:rPr>
        <w:t>temporary issues.</w:t>
      </w:r>
    </w:p>
    <w:p w14:paraId="35B84557" w14:textId="77777777" w:rsidR="007E4653" w:rsidRDefault="003C619D">
      <w:pPr>
        <w:numPr>
          <w:ilvl w:val="1"/>
          <w:numId w:val="3"/>
        </w:numPr>
        <w:contextualSpacing/>
        <w:rPr>
          <w:b/>
        </w:rPr>
      </w:pPr>
      <w:r>
        <w:rPr>
          <w:b/>
        </w:rPr>
        <w:t xml:space="preserve">Exceeds Expectations: </w:t>
      </w:r>
      <w:r>
        <w:t xml:space="preserve">Demonstrates an </w:t>
      </w:r>
      <w:r>
        <w:rPr>
          <w:b/>
          <w:color w:val="70AD47"/>
        </w:rPr>
        <w:t>excellent</w:t>
      </w:r>
      <w:r>
        <w:rPr>
          <w:color w:val="70AD47"/>
        </w:rPr>
        <w:t xml:space="preserve"> </w:t>
      </w:r>
      <w:r>
        <w:rPr>
          <w:b/>
          <w:color w:val="70AD47"/>
        </w:rPr>
        <w:t>understanding</w:t>
      </w:r>
      <w:r>
        <w:rPr>
          <w:color w:val="70AD47"/>
        </w:rPr>
        <w:t xml:space="preserve"> </w:t>
      </w:r>
      <w:r>
        <w:t xml:space="preserve">of contemporary issues, </w:t>
      </w:r>
      <w:r>
        <w:rPr>
          <w:b/>
          <w:color w:val="70AD47"/>
        </w:rPr>
        <w:t>comprehensively identifies</w:t>
      </w:r>
      <w:r>
        <w:rPr>
          <w:color w:val="70AD47"/>
        </w:rPr>
        <w:t xml:space="preserve"> </w:t>
      </w:r>
      <w:r>
        <w:t xml:space="preserve">the contemporary issues that are relevant to an engineering solution, and </w:t>
      </w:r>
      <w:r>
        <w:rPr>
          <w:b/>
          <w:color w:val="70AD47"/>
        </w:rPr>
        <w:t>insightfully accounts</w:t>
      </w:r>
      <w:r>
        <w:rPr>
          <w:color w:val="70AD47"/>
        </w:rPr>
        <w:t xml:space="preserve"> </w:t>
      </w:r>
      <w:r>
        <w:t>for these issues in the student’s submitted solution.</w:t>
      </w:r>
    </w:p>
    <w:p w14:paraId="7948DEF0" w14:textId="77777777" w:rsidR="007E4653" w:rsidRDefault="003C619D">
      <w:pPr>
        <w:numPr>
          <w:ilvl w:val="1"/>
          <w:numId w:val="3"/>
        </w:numPr>
        <w:contextualSpacing/>
        <w:rPr>
          <w:b/>
        </w:rPr>
      </w:pPr>
      <w:r>
        <w:rPr>
          <w:b/>
        </w:rPr>
        <w:t xml:space="preserve">Meets Expectations: </w:t>
      </w:r>
      <w:r>
        <w:t xml:space="preserve">Demonstrates a </w:t>
      </w:r>
      <w:r>
        <w:rPr>
          <w:b/>
          <w:color w:val="FFC000"/>
        </w:rPr>
        <w:t>satisfactory</w:t>
      </w:r>
      <w:r>
        <w:rPr>
          <w:color w:val="FFC000"/>
        </w:rPr>
        <w:t xml:space="preserve"> </w:t>
      </w:r>
      <w:r>
        <w:rPr>
          <w:b/>
          <w:color w:val="FFC000"/>
        </w:rPr>
        <w:t>understanding</w:t>
      </w:r>
      <w:r>
        <w:rPr>
          <w:color w:val="FFC000"/>
        </w:rPr>
        <w:t xml:space="preserve"> </w:t>
      </w:r>
      <w:r>
        <w:t xml:space="preserve">of contemporary issues, </w:t>
      </w:r>
      <w:r>
        <w:rPr>
          <w:b/>
          <w:color w:val="FFC000"/>
        </w:rPr>
        <w:t>identifies</w:t>
      </w:r>
      <w:r>
        <w:rPr>
          <w:color w:val="FFC000"/>
        </w:rPr>
        <w:t xml:space="preserve"> </w:t>
      </w:r>
      <w:r>
        <w:rPr>
          <w:b/>
          <w:color w:val="FFC000"/>
        </w:rPr>
        <w:t>most</w:t>
      </w:r>
      <w:r>
        <w:rPr>
          <w:color w:val="FFC000"/>
        </w:rPr>
        <w:t xml:space="preserve"> </w:t>
      </w:r>
      <w:r>
        <w:t xml:space="preserve">of the contemporary issues that are relevant to an engineering solution, and </w:t>
      </w:r>
      <w:r>
        <w:rPr>
          <w:b/>
          <w:color w:val="FFC000"/>
        </w:rPr>
        <w:t>adequately accounts</w:t>
      </w:r>
      <w:r>
        <w:rPr>
          <w:color w:val="FFC000"/>
        </w:rPr>
        <w:t xml:space="preserve"> </w:t>
      </w:r>
      <w:r>
        <w:t xml:space="preserve">for </w:t>
      </w:r>
      <w:r>
        <w:rPr>
          <w:b/>
          <w:color w:val="FFC000"/>
        </w:rPr>
        <w:t>most</w:t>
      </w:r>
      <w:r>
        <w:rPr>
          <w:color w:val="FFC000"/>
        </w:rPr>
        <w:t xml:space="preserve"> </w:t>
      </w:r>
      <w:r>
        <w:t>of these issues in the student’s submitted solution.</w:t>
      </w:r>
    </w:p>
    <w:p w14:paraId="7B9D9033" w14:textId="77777777" w:rsidR="007E4653" w:rsidRDefault="003C619D">
      <w:pPr>
        <w:numPr>
          <w:ilvl w:val="1"/>
          <w:numId w:val="3"/>
        </w:numPr>
        <w:contextualSpacing/>
        <w:rPr>
          <w:b/>
        </w:rPr>
      </w:pPr>
      <w:r>
        <w:rPr>
          <w:b/>
        </w:rPr>
        <w:t xml:space="preserve">Not Meets Expectations: </w:t>
      </w:r>
      <w:r>
        <w:t xml:space="preserve">Demonstrates a </w:t>
      </w:r>
      <w:r>
        <w:rPr>
          <w:b/>
          <w:color w:val="FF0000"/>
        </w:rPr>
        <w:t>lack of</w:t>
      </w:r>
      <w:r>
        <w:rPr>
          <w:color w:val="FF0000"/>
        </w:rPr>
        <w:t xml:space="preserve"> </w:t>
      </w:r>
      <w:r>
        <w:rPr>
          <w:b/>
          <w:color w:val="FF0000"/>
        </w:rPr>
        <w:t>understanding</w:t>
      </w:r>
      <w:r>
        <w:t xml:space="preserve"> </w:t>
      </w:r>
      <w:r>
        <w:rPr>
          <w:b/>
          <w:color w:val="FF0000"/>
        </w:rPr>
        <w:t>or knowledge</w:t>
      </w:r>
      <w:r>
        <w:rPr>
          <w:color w:val="FF0000"/>
        </w:rPr>
        <w:t xml:space="preserve"> </w:t>
      </w:r>
      <w:r>
        <w:t xml:space="preserve">of contemporary issues, </w:t>
      </w:r>
      <w:r>
        <w:rPr>
          <w:b/>
          <w:color w:val="FF0000"/>
        </w:rPr>
        <w:t>identifies</w:t>
      </w:r>
      <w:r>
        <w:rPr>
          <w:color w:val="FF0000"/>
        </w:rPr>
        <w:t xml:space="preserve"> </w:t>
      </w:r>
      <w:r>
        <w:rPr>
          <w:b/>
          <w:color w:val="FF0000"/>
        </w:rPr>
        <w:t>few if any</w:t>
      </w:r>
      <w:r>
        <w:rPr>
          <w:color w:val="FF0000"/>
        </w:rPr>
        <w:t xml:space="preserve"> </w:t>
      </w:r>
      <w:r>
        <w:t xml:space="preserve">of the contemporary issues that are relevant to an engineering solution, and/or </w:t>
      </w:r>
      <w:r>
        <w:rPr>
          <w:b/>
          <w:color w:val="FF0000"/>
        </w:rPr>
        <w:t>fails to account for or inadequately accounts</w:t>
      </w:r>
      <w:r>
        <w:rPr>
          <w:color w:val="FF0000"/>
        </w:rPr>
        <w:t xml:space="preserve"> </w:t>
      </w:r>
      <w:r>
        <w:rPr>
          <w:b/>
          <w:color w:val="FF0000"/>
        </w:rPr>
        <w:t>for</w:t>
      </w:r>
      <w:r>
        <w:rPr>
          <w:color w:val="FF0000"/>
        </w:rPr>
        <w:t xml:space="preserve"> </w:t>
      </w:r>
      <w:r>
        <w:rPr>
          <w:b/>
          <w:color w:val="FF0000"/>
        </w:rPr>
        <w:t>most</w:t>
      </w:r>
      <w:r>
        <w:rPr>
          <w:color w:val="FFC000"/>
        </w:rPr>
        <w:t xml:space="preserve"> </w:t>
      </w:r>
      <w:r>
        <w:t>of these issues in the student’s submitted solution.</w:t>
      </w:r>
    </w:p>
    <w:p w14:paraId="66B1EDD6" w14:textId="77777777" w:rsidR="007E4653" w:rsidRDefault="007E4653">
      <w:pPr>
        <w:ind w:left="720"/>
      </w:pPr>
    </w:p>
    <w:p w14:paraId="52FE0794" w14:textId="77777777" w:rsidR="007E4653" w:rsidRDefault="003C619D">
      <w:pPr>
        <w:numPr>
          <w:ilvl w:val="0"/>
          <w:numId w:val="3"/>
        </w:numPr>
        <w:contextualSpacing/>
        <w:rPr>
          <w:b/>
          <w:color w:val="0070C0"/>
        </w:rPr>
      </w:pPr>
      <w:r>
        <w:rPr>
          <w:b/>
          <w:color w:val="0070C0"/>
        </w:rPr>
        <w:t>an ability to use the techniques, skills, and modern engineering to</w:t>
      </w:r>
      <w:r>
        <w:rPr>
          <w:b/>
          <w:color w:val="0070C0"/>
        </w:rPr>
        <w:t>ols necessary for engineering practice.</w:t>
      </w:r>
    </w:p>
    <w:p w14:paraId="767594A0" w14:textId="77777777" w:rsidR="007E4653" w:rsidRDefault="007E4653">
      <w:pPr>
        <w:rPr>
          <w:b/>
          <w:color w:val="2E75B5"/>
        </w:rPr>
      </w:pPr>
    </w:p>
    <w:p w14:paraId="17D3B27E" w14:textId="77777777" w:rsidR="007E4653" w:rsidRDefault="003C619D">
      <w:pPr>
        <w:numPr>
          <w:ilvl w:val="0"/>
          <w:numId w:val="4"/>
        </w:numPr>
        <w:spacing w:line="259" w:lineRule="auto"/>
        <w:contextualSpacing/>
      </w:pPr>
      <w:r>
        <w:t xml:space="preserve"> </w:t>
      </w:r>
      <w:r>
        <w:rPr>
          <w:b/>
        </w:rPr>
        <w:t xml:space="preserve">Exceeds Expectations: </w:t>
      </w:r>
      <w:r>
        <w:t xml:space="preserve">Demonstrates an </w:t>
      </w:r>
      <w:r>
        <w:rPr>
          <w:b/>
          <w:color w:val="70AD47"/>
        </w:rPr>
        <w:t>excellent</w:t>
      </w:r>
      <w:r>
        <w:rPr>
          <w:color w:val="70AD47"/>
        </w:rPr>
        <w:t xml:space="preserve"> </w:t>
      </w:r>
      <w:r>
        <w:t xml:space="preserve">grasp of current techniques, skills, and tools in and an </w:t>
      </w:r>
      <w:r>
        <w:rPr>
          <w:b/>
          <w:color w:val="70AD47"/>
        </w:rPr>
        <w:t>elegant</w:t>
      </w:r>
      <w:r>
        <w:rPr>
          <w:color w:val="70AD47"/>
        </w:rPr>
        <w:t xml:space="preserve"> </w:t>
      </w:r>
      <w:r>
        <w:t>use of them in creating and designing solutions to engineering problems.</w:t>
      </w:r>
    </w:p>
    <w:p w14:paraId="2F7342B2" w14:textId="77777777" w:rsidR="007E4653" w:rsidRDefault="003C619D">
      <w:pPr>
        <w:numPr>
          <w:ilvl w:val="0"/>
          <w:numId w:val="4"/>
        </w:numPr>
        <w:spacing w:line="259" w:lineRule="auto"/>
        <w:contextualSpacing/>
      </w:pPr>
      <w:r>
        <w:rPr>
          <w:b/>
        </w:rPr>
        <w:t xml:space="preserve">Meets Expectations: </w:t>
      </w:r>
      <w:r>
        <w:t xml:space="preserve">Demonstrate a </w:t>
      </w:r>
      <w:r>
        <w:rPr>
          <w:b/>
          <w:color w:val="FFC000"/>
        </w:rPr>
        <w:t>good</w:t>
      </w:r>
      <w:r>
        <w:rPr>
          <w:color w:val="FFC000"/>
        </w:rPr>
        <w:t xml:space="preserve"> </w:t>
      </w:r>
      <w:r>
        <w:t xml:space="preserve">working knowledge of current techniques, skills, and tools and a </w:t>
      </w:r>
      <w:r>
        <w:rPr>
          <w:b/>
          <w:color w:val="FFC000"/>
        </w:rPr>
        <w:t>sufficient</w:t>
      </w:r>
      <w:r>
        <w:rPr>
          <w:color w:val="FFC000"/>
        </w:rPr>
        <w:t xml:space="preserve"> </w:t>
      </w:r>
      <w:r>
        <w:t>ability to create and design solutions to engineering problems using these skills. The student may not have completely solved the problem using the appropriate t</w:t>
      </w:r>
      <w:r>
        <w:t>ools/skills or may not have used them in the most effective manner.</w:t>
      </w:r>
    </w:p>
    <w:p w14:paraId="73D285F8" w14:textId="77777777" w:rsidR="007E4653" w:rsidRDefault="003C619D">
      <w:pPr>
        <w:numPr>
          <w:ilvl w:val="0"/>
          <w:numId w:val="4"/>
        </w:numPr>
        <w:spacing w:after="160" w:line="259" w:lineRule="auto"/>
        <w:contextualSpacing/>
      </w:pPr>
      <w:r>
        <w:rPr>
          <w:b/>
        </w:rPr>
        <w:t xml:space="preserve">Not Meets Expectations: </w:t>
      </w:r>
      <w:r>
        <w:t xml:space="preserve">Demonstrates </w:t>
      </w:r>
      <w:r>
        <w:rPr>
          <w:b/>
          <w:color w:val="FF0000"/>
        </w:rPr>
        <w:t>significant deficiencies</w:t>
      </w:r>
      <w:r>
        <w:rPr>
          <w:color w:val="FF0000"/>
        </w:rPr>
        <w:t xml:space="preserve"> </w:t>
      </w:r>
      <w:r>
        <w:t xml:space="preserve">in either knowledge of current techniques, skills and tools or in creating and designing solutions to engineering problems using these skills. The student may have </w:t>
      </w:r>
      <w:r>
        <w:rPr>
          <w:b/>
          <w:color w:val="FF0000"/>
        </w:rPr>
        <w:t>failed to solve</w:t>
      </w:r>
      <w:r>
        <w:rPr>
          <w:color w:val="FF0000"/>
        </w:rPr>
        <w:t xml:space="preserve"> </w:t>
      </w:r>
      <w:r>
        <w:t xml:space="preserve">the problems using these tools or used the tools in ways that were </w:t>
      </w:r>
      <w:r>
        <w:rPr>
          <w:b/>
          <w:color w:val="FF0000"/>
        </w:rPr>
        <w:t>inappropr</w:t>
      </w:r>
      <w:r>
        <w:rPr>
          <w:b/>
          <w:color w:val="FF0000"/>
        </w:rPr>
        <w:t>iate</w:t>
      </w:r>
      <w:r>
        <w:rPr>
          <w:color w:val="FF0000"/>
        </w:rPr>
        <w:t xml:space="preserve"> </w:t>
      </w:r>
      <w:r>
        <w:t>for the problem.</w:t>
      </w:r>
    </w:p>
    <w:p w14:paraId="6E6A7D18" w14:textId="77777777" w:rsidR="007E4653" w:rsidRDefault="007E4653"/>
    <w:sectPr w:rsidR="007E465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4196"/>
    <w:multiLevelType w:val="multilevel"/>
    <w:tmpl w:val="967E0370"/>
    <w:lvl w:ilvl="0">
      <w:start w:val="1"/>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E3199C"/>
    <w:multiLevelType w:val="multilevel"/>
    <w:tmpl w:val="7D64DCC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19B26EC5"/>
    <w:multiLevelType w:val="multilevel"/>
    <w:tmpl w:val="BAA84BE8"/>
    <w:lvl w:ilvl="0">
      <w:start w:val="1"/>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F6198E"/>
    <w:multiLevelType w:val="multilevel"/>
    <w:tmpl w:val="430C82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29CC42C4"/>
    <w:multiLevelType w:val="multilevel"/>
    <w:tmpl w:val="59A6CBE8"/>
    <w:lvl w:ilvl="0">
      <w:start w:val="1"/>
      <w:numFmt w:val="lowerLetter"/>
      <w:lvlText w:val="%1."/>
      <w:lvlJc w:val="left"/>
      <w:pPr>
        <w:ind w:left="360" w:hanging="360"/>
      </w:p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C671E53"/>
    <w:multiLevelType w:val="multilevel"/>
    <w:tmpl w:val="2B6A06C6"/>
    <w:lvl w:ilvl="0">
      <w:start w:val="1"/>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BB53B8"/>
    <w:multiLevelType w:val="multilevel"/>
    <w:tmpl w:val="17A2F716"/>
    <w:lvl w:ilvl="0">
      <w:start w:val="1"/>
      <w:numFmt w:val="lowerLetter"/>
      <w:lvlText w:val="%1."/>
      <w:lvlJc w:val="left"/>
      <w:pPr>
        <w:ind w:left="360" w:hanging="360"/>
      </w:p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28019F9"/>
    <w:multiLevelType w:val="multilevel"/>
    <w:tmpl w:val="164A974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502734B0"/>
    <w:multiLevelType w:val="multilevel"/>
    <w:tmpl w:val="EBDE2C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7"/>
  </w:num>
  <w:num w:numId="3">
    <w:abstractNumId w:val="6"/>
  </w:num>
  <w:num w:numId="4">
    <w:abstractNumId w:val="8"/>
  </w:num>
  <w:num w:numId="5">
    <w:abstractNumId w:val="1"/>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7E4653"/>
    <w:rsid w:val="003C619D"/>
    <w:rsid w:val="007E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744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11046</Characters>
  <Application>Microsoft Macintosh Word</Application>
  <DocSecurity>0</DocSecurity>
  <Lines>92</Lines>
  <Paragraphs>25</Paragraphs>
  <ScaleCrop>false</ScaleCrop>
  <LinksUpToDate>false</LinksUpToDate>
  <CharactersWithSpaces>12958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Vanderzanden, Bradley T</cp:lastModifiedBy>
  <cp:revision>2</cp:revision>
  <dcterms:created xsi:type="dcterms:W3CDTF">2017-09-26T23:34:00Z</dcterms:created>
  <dcterms:modified xsi:type="dcterms:W3CDTF">2017-09-26T23:34:00Z</dcterms:modified>
</cp:coreProperties>
</file>